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1568" w14:textId="77777777" w:rsidR="00BA72B1" w:rsidRPr="00321DEE" w:rsidRDefault="00BA72B1" w:rsidP="00BA72B1">
      <w:pPr>
        <w:spacing w:after="0" w:line="240" w:lineRule="auto"/>
        <w:rPr>
          <w:rFonts w:asciiTheme="minorHAnsi" w:hAnsiTheme="minorHAnsi" w:cstheme="minorHAnsi"/>
          <w:sz w:val="22"/>
          <w:szCs w:val="22"/>
        </w:rPr>
      </w:pPr>
    </w:p>
    <w:p w14:paraId="779C16B0" w14:textId="77777777" w:rsidR="00BA72B1" w:rsidRPr="00321DEE" w:rsidRDefault="00BA72B1" w:rsidP="00BA72B1">
      <w:pPr>
        <w:spacing w:after="0" w:line="240" w:lineRule="auto"/>
        <w:rPr>
          <w:rFonts w:asciiTheme="minorHAnsi" w:hAnsiTheme="minorHAnsi" w:cstheme="minorHAnsi"/>
          <w:sz w:val="22"/>
          <w:szCs w:val="22"/>
        </w:rPr>
      </w:pPr>
    </w:p>
    <w:p w14:paraId="3A1F4AF5" w14:textId="77777777" w:rsidR="00BA72B1" w:rsidRPr="00321DEE" w:rsidRDefault="00BA72B1" w:rsidP="00BA72B1">
      <w:pPr>
        <w:spacing w:after="0" w:line="240" w:lineRule="auto"/>
        <w:rPr>
          <w:rFonts w:asciiTheme="minorHAnsi" w:hAnsiTheme="minorHAnsi" w:cstheme="minorHAnsi"/>
          <w:sz w:val="22"/>
          <w:szCs w:val="22"/>
        </w:rPr>
      </w:pPr>
    </w:p>
    <w:p w14:paraId="5D8B7DEE" w14:textId="77777777" w:rsidR="00BA72B1" w:rsidRPr="00321DEE" w:rsidRDefault="00BA72B1" w:rsidP="00BA72B1">
      <w:pPr>
        <w:spacing w:after="0" w:line="240" w:lineRule="auto"/>
        <w:rPr>
          <w:rFonts w:asciiTheme="minorHAnsi" w:hAnsiTheme="minorHAnsi" w:cstheme="minorHAnsi"/>
          <w:sz w:val="22"/>
          <w:szCs w:val="22"/>
        </w:rPr>
      </w:pPr>
    </w:p>
    <w:p w14:paraId="765E7BA6" w14:textId="57C30E9B" w:rsidR="00BA72B1" w:rsidRPr="00321DEE" w:rsidRDefault="00651BF6" w:rsidP="00BA72B1">
      <w:pPr>
        <w:spacing w:after="0" w:line="240" w:lineRule="auto"/>
        <w:rPr>
          <w:rFonts w:asciiTheme="minorHAnsi" w:hAnsiTheme="minorHAnsi" w:cstheme="minorHAnsi"/>
          <w:sz w:val="22"/>
          <w:szCs w:val="22"/>
        </w:rPr>
      </w:pPr>
      <w:r>
        <w:rPr>
          <w:rFonts w:asciiTheme="minorHAnsi" w:hAnsiTheme="minorHAnsi" w:cstheme="minorHAnsi"/>
          <w:sz w:val="22"/>
          <w:szCs w:val="22"/>
        </w:rPr>
        <w:t>[locatie]</w:t>
      </w:r>
      <w:r w:rsidR="00A215C5">
        <w:rPr>
          <w:rFonts w:asciiTheme="minorHAnsi" w:hAnsiTheme="minorHAnsi" w:cstheme="minorHAnsi"/>
          <w:sz w:val="22"/>
          <w:szCs w:val="22"/>
        </w:rPr>
        <w:t xml:space="preserve">, </w:t>
      </w:r>
      <w:r>
        <w:rPr>
          <w:rFonts w:asciiTheme="minorHAnsi" w:hAnsiTheme="minorHAnsi" w:cstheme="minorHAnsi"/>
          <w:sz w:val="22"/>
          <w:szCs w:val="22"/>
        </w:rPr>
        <w:t>[datum] 2</w:t>
      </w:r>
      <w:r w:rsidR="005E7176">
        <w:rPr>
          <w:rFonts w:asciiTheme="minorHAnsi" w:hAnsiTheme="minorHAnsi" w:cstheme="minorHAnsi"/>
          <w:sz w:val="22"/>
          <w:szCs w:val="22"/>
        </w:rPr>
        <w:t>02</w:t>
      </w:r>
      <w:r w:rsidR="00545442">
        <w:rPr>
          <w:rFonts w:asciiTheme="minorHAnsi" w:hAnsiTheme="minorHAnsi" w:cstheme="minorHAnsi"/>
          <w:sz w:val="22"/>
          <w:szCs w:val="22"/>
        </w:rPr>
        <w:t>5</w:t>
      </w:r>
    </w:p>
    <w:p w14:paraId="21BA9521" w14:textId="77777777" w:rsidR="00BA72B1" w:rsidRPr="00321DEE" w:rsidRDefault="00BA72B1" w:rsidP="00BA72B1">
      <w:pPr>
        <w:spacing w:after="0" w:line="240" w:lineRule="auto"/>
        <w:rPr>
          <w:rFonts w:asciiTheme="minorHAnsi" w:hAnsiTheme="minorHAnsi" w:cstheme="minorHAnsi"/>
          <w:sz w:val="22"/>
          <w:szCs w:val="22"/>
        </w:rPr>
      </w:pPr>
    </w:p>
    <w:p w14:paraId="0DF7D65A" w14:textId="77777777" w:rsidR="00BA72B1" w:rsidRPr="00321DEE" w:rsidRDefault="00BA72B1" w:rsidP="00BA72B1">
      <w:pPr>
        <w:spacing w:after="0" w:line="240" w:lineRule="auto"/>
        <w:rPr>
          <w:rFonts w:asciiTheme="minorHAnsi" w:hAnsiTheme="minorHAnsi" w:cstheme="minorHAnsi"/>
          <w:sz w:val="22"/>
          <w:szCs w:val="22"/>
        </w:rPr>
      </w:pPr>
    </w:p>
    <w:p w14:paraId="77E6F97B" w14:textId="7E832DE7" w:rsidR="00BA72B1" w:rsidRPr="00321DEE" w:rsidRDefault="00BA72B1" w:rsidP="00BA72B1">
      <w:pPr>
        <w:spacing w:after="0" w:line="240" w:lineRule="auto"/>
        <w:rPr>
          <w:rFonts w:asciiTheme="minorHAnsi" w:hAnsiTheme="minorHAnsi" w:cstheme="minorHAnsi"/>
          <w:sz w:val="22"/>
          <w:szCs w:val="22"/>
        </w:rPr>
      </w:pPr>
      <w:r w:rsidRPr="00321DEE">
        <w:rPr>
          <w:rFonts w:asciiTheme="minorHAnsi" w:hAnsiTheme="minorHAnsi" w:cstheme="minorHAnsi"/>
          <w:sz w:val="22"/>
          <w:szCs w:val="22"/>
        </w:rPr>
        <w:t xml:space="preserve">Betreft: </w:t>
      </w:r>
      <w:r w:rsidR="005E7176">
        <w:rPr>
          <w:rFonts w:asciiTheme="minorHAnsi" w:hAnsiTheme="minorHAnsi" w:cstheme="minorHAnsi"/>
          <w:sz w:val="22"/>
          <w:szCs w:val="22"/>
        </w:rPr>
        <w:t>uitnodiging w</w:t>
      </w:r>
      <w:r w:rsidR="000F7DBC" w:rsidRPr="00321DEE">
        <w:rPr>
          <w:rFonts w:asciiTheme="minorHAnsi" w:hAnsiTheme="minorHAnsi" w:cstheme="minorHAnsi"/>
          <w:sz w:val="22"/>
          <w:szCs w:val="22"/>
        </w:rPr>
        <w:t>erknemersbijeenkomst bpfBOUW en S</w:t>
      </w:r>
      <w:r w:rsidR="00B7743D">
        <w:rPr>
          <w:rFonts w:asciiTheme="minorHAnsi" w:hAnsiTheme="minorHAnsi" w:cstheme="minorHAnsi"/>
          <w:sz w:val="22"/>
          <w:szCs w:val="22"/>
        </w:rPr>
        <w:t>cab</w:t>
      </w:r>
    </w:p>
    <w:p w14:paraId="72FDEC20" w14:textId="77777777" w:rsidR="00BA72B1" w:rsidRPr="00321DEE" w:rsidRDefault="00BA72B1" w:rsidP="00BA72B1">
      <w:pPr>
        <w:spacing w:after="0" w:line="240" w:lineRule="auto"/>
        <w:rPr>
          <w:rFonts w:asciiTheme="minorHAnsi" w:hAnsiTheme="minorHAnsi" w:cstheme="minorHAnsi"/>
          <w:sz w:val="22"/>
          <w:szCs w:val="22"/>
        </w:rPr>
      </w:pPr>
    </w:p>
    <w:p w14:paraId="12587EFD" w14:textId="77777777" w:rsidR="00BA72B1" w:rsidRPr="00321DEE" w:rsidRDefault="008154B2" w:rsidP="00BA72B1">
      <w:pPr>
        <w:spacing w:after="0" w:line="240" w:lineRule="auto"/>
        <w:rPr>
          <w:rFonts w:asciiTheme="minorHAnsi" w:hAnsiTheme="minorHAnsi" w:cstheme="minorHAnsi"/>
          <w:sz w:val="22"/>
          <w:szCs w:val="22"/>
        </w:rPr>
      </w:pPr>
      <w:r w:rsidRPr="00321DEE">
        <w:rPr>
          <w:rFonts w:asciiTheme="minorHAnsi" w:hAnsiTheme="minorHAnsi" w:cstheme="minorHAnsi"/>
          <w:sz w:val="22"/>
          <w:szCs w:val="22"/>
        </w:rPr>
        <w:t xml:space="preserve">Beste </w:t>
      </w:r>
      <w:r w:rsidR="00736496" w:rsidRPr="007F7A8D">
        <w:rPr>
          <w:rFonts w:asciiTheme="minorHAnsi" w:hAnsiTheme="minorHAnsi" w:cstheme="minorHAnsi"/>
          <w:sz w:val="22"/>
          <w:szCs w:val="22"/>
          <w:highlight w:val="yellow"/>
        </w:rPr>
        <w:t>[naam]</w:t>
      </w:r>
      <w:r w:rsidR="00856064">
        <w:rPr>
          <w:rFonts w:asciiTheme="minorHAnsi" w:hAnsiTheme="minorHAnsi" w:cstheme="minorHAnsi"/>
          <w:sz w:val="22"/>
          <w:szCs w:val="22"/>
        </w:rPr>
        <w:t>,</w:t>
      </w:r>
    </w:p>
    <w:p w14:paraId="514B49FC" w14:textId="77777777" w:rsidR="000725CC" w:rsidRDefault="000725CC" w:rsidP="007B54D5">
      <w:pPr>
        <w:rPr>
          <w:rFonts w:asciiTheme="minorHAnsi" w:hAnsiTheme="minorHAnsi" w:cstheme="minorHAnsi"/>
          <w:sz w:val="22"/>
          <w:szCs w:val="22"/>
        </w:rPr>
      </w:pPr>
    </w:p>
    <w:p w14:paraId="5E2A5484" w14:textId="3D68343D" w:rsidR="000725CC" w:rsidRDefault="000725CC" w:rsidP="007B54D5">
      <w:pPr>
        <w:rPr>
          <w:rFonts w:asciiTheme="minorHAnsi" w:hAnsiTheme="minorHAnsi" w:cstheme="minorHAnsi"/>
          <w:sz w:val="22"/>
          <w:szCs w:val="22"/>
        </w:rPr>
      </w:pPr>
      <w:r>
        <w:rPr>
          <w:rFonts w:asciiTheme="minorHAnsi" w:hAnsiTheme="minorHAnsi" w:cstheme="minorHAnsi"/>
          <w:sz w:val="22"/>
          <w:szCs w:val="22"/>
        </w:rPr>
        <w:t>Graag informeren we je over een interessante bijeenkomst.</w:t>
      </w:r>
    </w:p>
    <w:p w14:paraId="0DB145B3" w14:textId="3584605A" w:rsidR="00545442" w:rsidRDefault="000725CC" w:rsidP="007B54D5">
      <w:pPr>
        <w:rPr>
          <w:rFonts w:asciiTheme="minorHAnsi" w:hAnsiTheme="minorHAnsi" w:cstheme="minorHAnsi"/>
          <w:sz w:val="22"/>
          <w:szCs w:val="22"/>
        </w:rPr>
      </w:pPr>
      <w:r>
        <w:rPr>
          <w:rFonts w:asciiTheme="minorHAnsi" w:hAnsiTheme="minorHAnsi" w:cstheme="minorHAnsi"/>
          <w:i/>
          <w:iCs/>
          <w:sz w:val="22"/>
          <w:szCs w:val="22"/>
        </w:rPr>
        <w:t>Duurzame inzetbaarheid</w:t>
      </w:r>
      <w:r w:rsidR="00BA6D26" w:rsidRPr="00BA6D26">
        <w:rPr>
          <w:rFonts w:asciiTheme="minorHAnsi" w:hAnsiTheme="minorHAnsi" w:cstheme="minorHAnsi"/>
          <w:sz w:val="22"/>
          <w:szCs w:val="22"/>
        </w:rPr>
        <w:br/>
        <w:t>Veel werknemers denken niet eerder te kunnen stoppen dan de AOW-gerechtigde leeftijd en blijven doorwerken, soms met arbeidsongeschiktheid tot gevolg. Hierdoor wordt het zowel voor</w:t>
      </w:r>
      <w:r w:rsidR="00523867">
        <w:rPr>
          <w:rFonts w:asciiTheme="minorHAnsi" w:hAnsiTheme="minorHAnsi" w:cstheme="minorHAnsi"/>
          <w:sz w:val="22"/>
          <w:szCs w:val="22"/>
        </w:rPr>
        <w:t xml:space="preserve"> jou als</w:t>
      </w:r>
      <w:r w:rsidR="00BA6D26" w:rsidRPr="00BA6D26">
        <w:rPr>
          <w:rFonts w:asciiTheme="minorHAnsi" w:hAnsiTheme="minorHAnsi" w:cstheme="minorHAnsi"/>
          <w:sz w:val="22"/>
          <w:szCs w:val="22"/>
        </w:rPr>
        <w:t xml:space="preserve"> werknemer als voor</w:t>
      </w:r>
      <w:r w:rsidR="00523867">
        <w:rPr>
          <w:rFonts w:asciiTheme="minorHAnsi" w:hAnsiTheme="minorHAnsi" w:cstheme="minorHAnsi"/>
          <w:sz w:val="22"/>
          <w:szCs w:val="22"/>
        </w:rPr>
        <w:t xml:space="preserve"> ons als</w:t>
      </w:r>
      <w:r w:rsidR="00BA6D26" w:rsidRPr="00BA6D26">
        <w:rPr>
          <w:rFonts w:asciiTheme="minorHAnsi" w:hAnsiTheme="minorHAnsi" w:cstheme="minorHAnsi"/>
          <w:sz w:val="22"/>
          <w:szCs w:val="22"/>
        </w:rPr>
        <w:t xml:space="preserve"> werkgever steeds belangrijker om tijdig na te denken over </w:t>
      </w:r>
      <w:r w:rsidR="00BA6D26">
        <w:rPr>
          <w:rFonts w:asciiTheme="minorHAnsi" w:hAnsiTheme="minorHAnsi" w:cstheme="minorHAnsi"/>
          <w:sz w:val="22"/>
          <w:szCs w:val="22"/>
        </w:rPr>
        <w:t xml:space="preserve">duurzame inzetbaarheid en (de weg naar) </w:t>
      </w:r>
      <w:r w:rsidR="00BA6D26" w:rsidRPr="00BA6D26">
        <w:rPr>
          <w:rFonts w:asciiTheme="minorHAnsi" w:hAnsiTheme="minorHAnsi" w:cstheme="minorHAnsi"/>
          <w:sz w:val="22"/>
          <w:szCs w:val="22"/>
        </w:rPr>
        <w:t xml:space="preserve">het pensioen. </w:t>
      </w:r>
      <w:r w:rsidR="00BA6D26" w:rsidRPr="00BA6D26">
        <w:rPr>
          <w:rFonts w:asciiTheme="minorHAnsi" w:hAnsiTheme="minorHAnsi" w:cstheme="minorHAnsi"/>
          <w:sz w:val="22"/>
          <w:szCs w:val="22"/>
        </w:rPr>
        <w:br/>
      </w:r>
      <w:r w:rsidR="00BA6D26" w:rsidRPr="00BA6D26">
        <w:rPr>
          <w:rFonts w:asciiTheme="minorHAnsi" w:hAnsiTheme="minorHAnsi" w:cstheme="minorHAnsi"/>
          <w:sz w:val="22"/>
          <w:szCs w:val="22"/>
        </w:rPr>
        <w:br/>
      </w:r>
      <w:r w:rsidR="00651BF6">
        <w:rPr>
          <w:rFonts w:asciiTheme="minorHAnsi" w:hAnsiTheme="minorHAnsi" w:cstheme="minorHAnsi"/>
          <w:sz w:val="22"/>
          <w:szCs w:val="22"/>
        </w:rPr>
        <w:t xml:space="preserve">Om die reden nodigen we je uit voor </w:t>
      </w:r>
      <w:r w:rsidR="009F5B29">
        <w:rPr>
          <w:rFonts w:asciiTheme="minorHAnsi" w:hAnsiTheme="minorHAnsi" w:cstheme="minorHAnsi"/>
          <w:sz w:val="22"/>
          <w:szCs w:val="22"/>
        </w:rPr>
        <w:t>een informatieve bijeenkomst, waarbij S</w:t>
      </w:r>
      <w:r w:rsidR="00B7743D">
        <w:rPr>
          <w:rFonts w:asciiTheme="minorHAnsi" w:hAnsiTheme="minorHAnsi" w:cstheme="minorHAnsi"/>
          <w:sz w:val="22"/>
          <w:szCs w:val="22"/>
        </w:rPr>
        <w:t xml:space="preserve">cab </w:t>
      </w:r>
      <w:r w:rsidR="00D65EB8">
        <w:rPr>
          <w:rFonts w:asciiTheme="minorHAnsi" w:hAnsiTheme="minorHAnsi" w:cstheme="minorHAnsi"/>
          <w:sz w:val="22"/>
          <w:szCs w:val="22"/>
        </w:rPr>
        <w:t>je</w:t>
      </w:r>
      <w:r w:rsidR="009F5B29">
        <w:rPr>
          <w:rFonts w:asciiTheme="minorHAnsi" w:hAnsiTheme="minorHAnsi" w:cstheme="minorHAnsi"/>
          <w:sz w:val="22"/>
          <w:szCs w:val="22"/>
        </w:rPr>
        <w:t xml:space="preserve"> bijpraat over het onderwerp duurzame inzetbaarheid. Wat is duurzame inzetbaarheid en waaraan kan ik mijn budget besteden?</w:t>
      </w:r>
      <w:r w:rsidR="00545442">
        <w:rPr>
          <w:rFonts w:asciiTheme="minorHAnsi" w:hAnsiTheme="minorHAnsi" w:cstheme="minorHAnsi"/>
          <w:sz w:val="22"/>
          <w:szCs w:val="22"/>
        </w:rPr>
        <w:t xml:space="preserve"> Maar ook de ‘Vierdaagse werkweek’ en de ‘Zwaarwerkregeling’ komen aan bod.</w:t>
      </w:r>
    </w:p>
    <w:p w14:paraId="680C7105" w14:textId="093BD35C" w:rsidR="0036673A" w:rsidRPr="007B54D5" w:rsidRDefault="000725CC" w:rsidP="007B54D5">
      <w:pPr>
        <w:rPr>
          <w:rFonts w:asciiTheme="minorHAnsi" w:hAnsiTheme="minorHAnsi" w:cstheme="minorHAnsi"/>
          <w:sz w:val="22"/>
          <w:szCs w:val="22"/>
        </w:rPr>
      </w:pPr>
      <w:r>
        <w:rPr>
          <w:rFonts w:asciiTheme="minorHAnsi" w:hAnsiTheme="minorHAnsi" w:cstheme="minorHAnsi"/>
          <w:i/>
          <w:iCs/>
          <w:sz w:val="22"/>
          <w:szCs w:val="22"/>
        </w:rPr>
        <w:t>Nieuwe pensioenregeling bpfBOUW</w:t>
      </w:r>
      <w:r>
        <w:rPr>
          <w:rFonts w:asciiTheme="minorHAnsi" w:hAnsiTheme="minorHAnsi" w:cstheme="minorHAnsi"/>
          <w:sz w:val="22"/>
          <w:szCs w:val="22"/>
        </w:rPr>
        <w:br/>
      </w:r>
      <w:r w:rsidR="009F5B29">
        <w:rPr>
          <w:rFonts w:asciiTheme="minorHAnsi" w:hAnsiTheme="minorHAnsi" w:cstheme="minorHAnsi"/>
          <w:sz w:val="22"/>
          <w:szCs w:val="22"/>
        </w:rPr>
        <w:t>Vervolgens zal</w:t>
      </w:r>
      <w:r w:rsidR="009F5B29" w:rsidRPr="00321DEE">
        <w:rPr>
          <w:rFonts w:asciiTheme="minorHAnsi" w:hAnsiTheme="minorHAnsi" w:cstheme="minorHAnsi"/>
          <w:sz w:val="22"/>
          <w:szCs w:val="22"/>
        </w:rPr>
        <w:t xml:space="preserve"> bpfBOUW </w:t>
      </w:r>
      <w:r w:rsidR="00EC3623">
        <w:rPr>
          <w:rFonts w:asciiTheme="minorHAnsi" w:hAnsiTheme="minorHAnsi" w:cstheme="minorHAnsi"/>
          <w:sz w:val="22"/>
          <w:szCs w:val="22"/>
        </w:rPr>
        <w:t xml:space="preserve">je </w:t>
      </w:r>
      <w:r w:rsidR="009F5B29">
        <w:rPr>
          <w:rFonts w:asciiTheme="minorHAnsi" w:hAnsiTheme="minorHAnsi" w:cstheme="minorHAnsi"/>
          <w:sz w:val="22"/>
          <w:szCs w:val="22"/>
        </w:rPr>
        <w:t>nader informeren</w:t>
      </w:r>
      <w:r w:rsidR="009F5B29" w:rsidRPr="00321DEE">
        <w:rPr>
          <w:rFonts w:asciiTheme="minorHAnsi" w:hAnsiTheme="minorHAnsi" w:cstheme="minorHAnsi"/>
          <w:sz w:val="22"/>
          <w:szCs w:val="22"/>
        </w:rPr>
        <w:t xml:space="preserve"> over de </w:t>
      </w:r>
      <w:r w:rsidR="00545442">
        <w:rPr>
          <w:rFonts w:asciiTheme="minorHAnsi" w:hAnsiTheme="minorHAnsi" w:cstheme="minorHAnsi"/>
          <w:sz w:val="22"/>
          <w:szCs w:val="22"/>
        </w:rPr>
        <w:t>nieuwe pensioenregeling. Op 1 januari 2026 wijzigt bpfBOUW de pensioenregeling om aan de Wet toekomst pensioenen te voldoen. BpfBOUW legt uit wat de wijzigingen van deze overgang inhouden en wat de gevolgen hiervan betekenen voor de o</w:t>
      </w:r>
      <w:r w:rsidR="009F5B29" w:rsidRPr="00321DEE">
        <w:rPr>
          <w:rFonts w:asciiTheme="minorHAnsi" w:hAnsiTheme="minorHAnsi" w:cstheme="minorHAnsi"/>
          <w:sz w:val="22"/>
          <w:szCs w:val="22"/>
        </w:rPr>
        <w:t>pbouw van het pensioen,</w:t>
      </w:r>
      <w:r w:rsidR="00545442">
        <w:rPr>
          <w:rFonts w:asciiTheme="minorHAnsi" w:hAnsiTheme="minorHAnsi" w:cstheme="minorHAnsi"/>
          <w:sz w:val="22"/>
          <w:szCs w:val="22"/>
        </w:rPr>
        <w:t xml:space="preserve"> het partnerpensioen, </w:t>
      </w:r>
      <w:r w:rsidR="009F5B29" w:rsidRPr="00321DEE">
        <w:rPr>
          <w:rFonts w:asciiTheme="minorHAnsi" w:hAnsiTheme="minorHAnsi" w:cstheme="minorHAnsi"/>
          <w:sz w:val="22"/>
          <w:szCs w:val="22"/>
        </w:rPr>
        <w:t xml:space="preserve">de keuzemogelijkheden </w:t>
      </w:r>
      <w:r w:rsidR="00545442">
        <w:rPr>
          <w:rFonts w:asciiTheme="minorHAnsi" w:hAnsiTheme="minorHAnsi" w:cstheme="minorHAnsi"/>
          <w:sz w:val="22"/>
          <w:szCs w:val="22"/>
        </w:rPr>
        <w:t>binnen de regeling</w:t>
      </w:r>
      <w:r w:rsidR="009F5B29" w:rsidRPr="00321DEE">
        <w:rPr>
          <w:rFonts w:asciiTheme="minorHAnsi" w:hAnsiTheme="minorHAnsi" w:cstheme="minorHAnsi"/>
          <w:sz w:val="22"/>
          <w:szCs w:val="22"/>
        </w:rPr>
        <w:t xml:space="preserve"> en ‘Mijn Bouwpensioen’.</w:t>
      </w:r>
      <w:r w:rsidR="00D06C10">
        <w:rPr>
          <w:rFonts w:asciiTheme="minorHAnsi" w:hAnsiTheme="minorHAnsi" w:cstheme="minorHAnsi"/>
          <w:sz w:val="22"/>
          <w:szCs w:val="22"/>
        </w:rPr>
        <w:t xml:space="preserve"> Na deze bijeenkomst ben je op de hoogte van </w:t>
      </w:r>
      <w:r w:rsidR="00545442">
        <w:rPr>
          <w:rFonts w:asciiTheme="minorHAnsi" w:hAnsiTheme="minorHAnsi" w:cstheme="minorHAnsi"/>
          <w:sz w:val="22"/>
          <w:szCs w:val="22"/>
        </w:rPr>
        <w:t xml:space="preserve">alle wijzigingen en </w:t>
      </w:r>
      <w:r w:rsidR="00D06C10">
        <w:rPr>
          <w:rFonts w:asciiTheme="minorHAnsi" w:hAnsiTheme="minorHAnsi" w:cstheme="minorHAnsi"/>
          <w:sz w:val="22"/>
          <w:szCs w:val="22"/>
        </w:rPr>
        <w:t xml:space="preserve">mogelijkheden </w:t>
      </w:r>
      <w:r w:rsidR="00545442">
        <w:rPr>
          <w:rFonts w:asciiTheme="minorHAnsi" w:hAnsiTheme="minorHAnsi" w:cstheme="minorHAnsi"/>
          <w:sz w:val="22"/>
          <w:szCs w:val="22"/>
        </w:rPr>
        <w:t>binnen de regeling</w:t>
      </w:r>
      <w:r w:rsidR="00D06C10">
        <w:rPr>
          <w:rFonts w:asciiTheme="minorHAnsi" w:hAnsiTheme="minorHAnsi" w:cstheme="minorHAnsi"/>
          <w:sz w:val="22"/>
          <w:szCs w:val="22"/>
        </w:rPr>
        <w:t>.</w:t>
      </w:r>
      <w:r w:rsidR="009F5B29" w:rsidRPr="00321DEE">
        <w:rPr>
          <w:rFonts w:asciiTheme="minorHAnsi" w:hAnsiTheme="minorHAnsi" w:cstheme="minorHAnsi"/>
          <w:sz w:val="22"/>
          <w:szCs w:val="22"/>
        </w:rPr>
        <w:t xml:space="preserve"> </w:t>
      </w:r>
      <w:r w:rsidR="00545442">
        <w:rPr>
          <w:rFonts w:asciiTheme="minorHAnsi" w:hAnsiTheme="minorHAnsi" w:cstheme="minorHAnsi"/>
          <w:sz w:val="22"/>
          <w:szCs w:val="22"/>
        </w:rPr>
        <w:t>Uiteraard is er ook voldoende gelegenheid</w:t>
      </w:r>
      <w:r w:rsidR="009F5B29" w:rsidRPr="00321DEE">
        <w:rPr>
          <w:rFonts w:asciiTheme="minorHAnsi" w:hAnsiTheme="minorHAnsi" w:cstheme="minorHAnsi"/>
          <w:sz w:val="22"/>
          <w:szCs w:val="22"/>
        </w:rPr>
        <w:t xml:space="preserve"> voor het stellen van vragen.</w:t>
      </w:r>
      <w:r w:rsidR="00D06C10">
        <w:rPr>
          <w:rFonts w:asciiTheme="minorHAnsi" w:hAnsiTheme="minorHAnsi" w:cstheme="minorHAnsi"/>
          <w:sz w:val="22"/>
          <w:szCs w:val="22"/>
        </w:rPr>
        <w:br/>
      </w:r>
      <w:r w:rsidR="00D06C10">
        <w:rPr>
          <w:rFonts w:asciiTheme="minorHAnsi" w:hAnsiTheme="minorHAnsi" w:cstheme="minorHAnsi"/>
          <w:sz w:val="22"/>
          <w:szCs w:val="22"/>
        </w:rPr>
        <w:br/>
      </w:r>
      <w:r w:rsidR="00321DEE" w:rsidRPr="00BA6D26">
        <w:rPr>
          <w:rFonts w:asciiTheme="minorHAnsi" w:hAnsiTheme="minorHAnsi" w:cstheme="minorHAnsi"/>
          <w:color w:val="auto"/>
          <w:sz w:val="22"/>
          <w:szCs w:val="22"/>
        </w:rPr>
        <w:t xml:space="preserve">Wij ontvangen </w:t>
      </w:r>
      <w:r w:rsidR="00721228">
        <w:rPr>
          <w:rFonts w:asciiTheme="minorHAnsi" w:hAnsiTheme="minorHAnsi" w:cstheme="minorHAnsi"/>
          <w:color w:val="auto"/>
          <w:sz w:val="22"/>
          <w:szCs w:val="22"/>
        </w:rPr>
        <w:t>jou</w:t>
      </w:r>
      <w:r w:rsidR="00321DEE" w:rsidRPr="00BA6D26">
        <w:rPr>
          <w:rFonts w:asciiTheme="minorHAnsi" w:hAnsiTheme="minorHAnsi" w:cstheme="minorHAnsi"/>
          <w:color w:val="auto"/>
          <w:sz w:val="22"/>
          <w:szCs w:val="22"/>
        </w:rPr>
        <w:t xml:space="preserve"> en </w:t>
      </w:r>
      <w:r w:rsidR="007B291B">
        <w:rPr>
          <w:rFonts w:asciiTheme="minorHAnsi" w:hAnsiTheme="minorHAnsi" w:cstheme="minorHAnsi"/>
          <w:color w:val="auto"/>
          <w:sz w:val="22"/>
          <w:szCs w:val="22"/>
        </w:rPr>
        <w:t>jouw eventuele</w:t>
      </w:r>
      <w:r w:rsidR="00321DEE" w:rsidRPr="00BA6D26">
        <w:rPr>
          <w:rFonts w:asciiTheme="minorHAnsi" w:hAnsiTheme="minorHAnsi" w:cstheme="minorHAnsi"/>
          <w:color w:val="auto"/>
          <w:sz w:val="22"/>
          <w:szCs w:val="22"/>
        </w:rPr>
        <w:t xml:space="preserve"> partner</w:t>
      </w:r>
      <w:r w:rsidR="00321DEE" w:rsidRPr="00321DEE">
        <w:rPr>
          <w:rFonts w:asciiTheme="minorHAnsi" w:hAnsiTheme="minorHAnsi" w:cstheme="minorHAnsi"/>
          <w:color w:val="auto"/>
          <w:sz w:val="22"/>
          <w:szCs w:val="22"/>
        </w:rPr>
        <w:t xml:space="preserve"> graag </w:t>
      </w:r>
      <w:r w:rsidR="00321DEE" w:rsidRPr="00321DEE">
        <w:rPr>
          <w:rFonts w:asciiTheme="minorHAnsi" w:hAnsiTheme="minorHAnsi" w:cstheme="minorHAnsi"/>
          <w:sz w:val="22"/>
          <w:szCs w:val="22"/>
        </w:rPr>
        <w:t xml:space="preserve">op </w:t>
      </w:r>
      <w:r w:rsidR="00651BF6">
        <w:rPr>
          <w:rFonts w:asciiTheme="minorHAnsi" w:hAnsiTheme="minorHAnsi" w:cstheme="minorHAnsi"/>
          <w:b/>
          <w:sz w:val="22"/>
          <w:szCs w:val="22"/>
        </w:rPr>
        <w:t>[</w:t>
      </w:r>
      <w:r w:rsidR="00651BF6" w:rsidRPr="00651BF6">
        <w:rPr>
          <w:rFonts w:asciiTheme="minorHAnsi" w:hAnsiTheme="minorHAnsi" w:cstheme="minorHAnsi"/>
          <w:b/>
          <w:sz w:val="22"/>
          <w:szCs w:val="22"/>
          <w:highlight w:val="yellow"/>
        </w:rPr>
        <w:t>dag en datum</w:t>
      </w:r>
      <w:r w:rsidR="00651BF6">
        <w:rPr>
          <w:rFonts w:asciiTheme="minorHAnsi" w:hAnsiTheme="minorHAnsi" w:cstheme="minorHAnsi"/>
          <w:b/>
          <w:sz w:val="22"/>
          <w:szCs w:val="22"/>
        </w:rPr>
        <w:t>]</w:t>
      </w:r>
      <w:r w:rsidR="00321DEE" w:rsidRPr="00321DEE">
        <w:rPr>
          <w:rFonts w:asciiTheme="minorHAnsi" w:hAnsiTheme="minorHAnsi" w:cstheme="minorHAnsi"/>
          <w:sz w:val="22"/>
          <w:szCs w:val="22"/>
        </w:rPr>
        <w:t xml:space="preserve"> aanstaande om </w:t>
      </w:r>
      <w:r w:rsidR="00321DEE" w:rsidRPr="006A21BF">
        <w:rPr>
          <w:rFonts w:asciiTheme="minorHAnsi" w:hAnsiTheme="minorHAnsi" w:cstheme="minorHAnsi"/>
          <w:b/>
          <w:sz w:val="22"/>
          <w:szCs w:val="22"/>
        </w:rPr>
        <w:t>1</w:t>
      </w:r>
      <w:r w:rsidR="00545442">
        <w:rPr>
          <w:rFonts w:asciiTheme="minorHAnsi" w:hAnsiTheme="minorHAnsi" w:cstheme="minorHAnsi"/>
          <w:b/>
          <w:sz w:val="22"/>
          <w:szCs w:val="22"/>
        </w:rPr>
        <w:t>4:0</w:t>
      </w:r>
      <w:r w:rsidR="00321DEE" w:rsidRPr="006A21BF">
        <w:rPr>
          <w:rFonts w:asciiTheme="minorHAnsi" w:hAnsiTheme="minorHAnsi" w:cstheme="minorHAnsi"/>
          <w:b/>
          <w:sz w:val="22"/>
          <w:szCs w:val="22"/>
        </w:rPr>
        <w:t>0 uur</w:t>
      </w:r>
      <w:r w:rsidR="00321DEE" w:rsidRPr="00321DEE">
        <w:rPr>
          <w:rFonts w:asciiTheme="minorHAnsi" w:hAnsiTheme="minorHAnsi" w:cstheme="minorHAnsi"/>
          <w:sz w:val="22"/>
          <w:szCs w:val="22"/>
        </w:rPr>
        <w:t xml:space="preserve"> op </w:t>
      </w:r>
      <w:r w:rsidR="00651BF6">
        <w:rPr>
          <w:rFonts w:asciiTheme="minorHAnsi" w:hAnsiTheme="minorHAnsi" w:cstheme="minorHAnsi"/>
          <w:sz w:val="22"/>
          <w:szCs w:val="22"/>
        </w:rPr>
        <w:t xml:space="preserve">de locatie van Bouwmensen </w:t>
      </w:r>
      <w:r w:rsidR="00651BF6" w:rsidRPr="00651BF6">
        <w:rPr>
          <w:rFonts w:asciiTheme="minorHAnsi" w:hAnsiTheme="minorHAnsi" w:cstheme="minorHAnsi"/>
          <w:sz w:val="22"/>
          <w:szCs w:val="22"/>
          <w:highlight w:val="yellow"/>
        </w:rPr>
        <w:t>[locatie]</w:t>
      </w:r>
      <w:r w:rsidR="00CC01CC">
        <w:rPr>
          <w:rFonts w:asciiTheme="minorHAnsi" w:hAnsiTheme="minorHAnsi" w:cstheme="minorHAnsi"/>
          <w:sz w:val="22"/>
          <w:szCs w:val="22"/>
        </w:rPr>
        <w:t xml:space="preserve"> aan de </w:t>
      </w:r>
      <w:r w:rsidR="00651BF6" w:rsidRPr="00651BF6">
        <w:rPr>
          <w:rFonts w:asciiTheme="minorHAnsi" w:hAnsiTheme="minorHAnsi" w:cstheme="minorHAnsi"/>
          <w:sz w:val="22"/>
          <w:szCs w:val="22"/>
          <w:highlight w:val="yellow"/>
        </w:rPr>
        <w:t>[adres] t</w:t>
      </w:r>
      <w:r w:rsidR="00CC01CC" w:rsidRPr="00651BF6">
        <w:rPr>
          <w:rFonts w:asciiTheme="minorHAnsi" w:hAnsiTheme="minorHAnsi" w:cstheme="minorHAnsi"/>
          <w:sz w:val="22"/>
          <w:szCs w:val="22"/>
          <w:highlight w:val="yellow"/>
        </w:rPr>
        <w:t xml:space="preserve">e </w:t>
      </w:r>
      <w:r w:rsidR="00651BF6" w:rsidRPr="00651BF6">
        <w:rPr>
          <w:rFonts w:asciiTheme="minorHAnsi" w:hAnsiTheme="minorHAnsi" w:cstheme="minorHAnsi"/>
          <w:sz w:val="22"/>
          <w:szCs w:val="22"/>
          <w:highlight w:val="yellow"/>
        </w:rPr>
        <w:t>[plaatsnaam</w:t>
      </w:r>
      <w:r w:rsidR="00651BF6">
        <w:rPr>
          <w:rFonts w:asciiTheme="minorHAnsi" w:hAnsiTheme="minorHAnsi" w:cstheme="minorHAnsi"/>
          <w:sz w:val="22"/>
          <w:szCs w:val="22"/>
        </w:rPr>
        <w:t>]</w:t>
      </w:r>
      <w:r w:rsidR="007B54D5">
        <w:rPr>
          <w:rFonts w:asciiTheme="minorHAnsi" w:hAnsiTheme="minorHAnsi" w:cstheme="minorHAnsi"/>
          <w:sz w:val="22"/>
          <w:szCs w:val="22"/>
        </w:rPr>
        <w:t xml:space="preserve">. </w:t>
      </w:r>
      <w:r w:rsidR="00321DEE" w:rsidRPr="00321DEE">
        <w:rPr>
          <w:rFonts w:asciiTheme="minorHAnsi" w:hAnsiTheme="minorHAnsi" w:cstheme="minorHAnsi"/>
          <w:sz w:val="22"/>
          <w:szCs w:val="22"/>
        </w:rPr>
        <w:t>Om 1</w:t>
      </w:r>
      <w:r w:rsidR="00545442">
        <w:rPr>
          <w:rFonts w:asciiTheme="minorHAnsi" w:hAnsiTheme="minorHAnsi" w:cstheme="minorHAnsi"/>
          <w:sz w:val="22"/>
          <w:szCs w:val="22"/>
        </w:rPr>
        <w:t>6:0</w:t>
      </w:r>
      <w:r w:rsidR="00321DEE" w:rsidRPr="00321DEE">
        <w:rPr>
          <w:rFonts w:asciiTheme="minorHAnsi" w:hAnsiTheme="minorHAnsi" w:cstheme="minorHAnsi"/>
          <w:sz w:val="22"/>
          <w:szCs w:val="22"/>
        </w:rPr>
        <w:t>0 uur ronden we deze bijeenkomst af</w:t>
      </w:r>
      <w:r w:rsidR="00A215C5">
        <w:rPr>
          <w:rFonts w:asciiTheme="minorHAnsi" w:hAnsiTheme="minorHAnsi" w:cstheme="minorHAnsi"/>
          <w:sz w:val="22"/>
          <w:szCs w:val="22"/>
        </w:rPr>
        <w:t>.</w:t>
      </w:r>
      <w:r w:rsidR="00D12664">
        <w:rPr>
          <w:rFonts w:asciiTheme="minorHAnsi" w:hAnsiTheme="minorHAnsi" w:cstheme="minorHAnsi"/>
          <w:sz w:val="22"/>
          <w:szCs w:val="22"/>
        </w:rPr>
        <w:t xml:space="preserve"> </w:t>
      </w:r>
      <w:r w:rsidR="00545442">
        <w:rPr>
          <w:rFonts w:asciiTheme="minorHAnsi" w:hAnsiTheme="minorHAnsi" w:cstheme="minorHAnsi"/>
          <w:sz w:val="22"/>
          <w:szCs w:val="22"/>
        </w:rPr>
        <w:t>Vanzelfsprekend zorgen wij ook voor te drinken en een versnapering.</w:t>
      </w:r>
    </w:p>
    <w:p w14:paraId="4058C71A" w14:textId="77777777" w:rsidR="0036673A" w:rsidRDefault="0036673A" w:rsidP="00321DEE">
      <w:pPr>
        <w:spacing w:after="0" w:line="240" w:lineRule="auto"/>
        <w:rPr>
          <w:rFonts w:asciiTheme="minorHAnsi" w:hAnsiTheme="minorHAnsi" w:cstheme="minorHAnsi"/>
          <w:sz w:val="22"/>
          <w:szCs w:val="22"/>
        </w:rPr>
      </w:pPr>
    </w:p>
    <w:p w14:paraId="28DAF4B5" w14:textId="77777777" w:rsidR="00E5792C" w:rsidRDefault="0036673A" w:rsidP="00321DEE">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Graag </w:t>
      </w:r>
      <w:r w:rsidR="00423884">
        <w:rPr>
          <w:rFonts w:asciiTheme="minorHAnsi" w:hAnsiTheme="minorHAnsi" w:cstheme="minorHAnsi"/>
          <w:sz w:val="22"/>
          <w:szCs w:val="22"/>
        </w:rPr>
        <w:t>vernemen we uiterlijk</w:t>
      </w:r>
      <w:r w:rsidR="00CB243C">
        <w:rPr>
          <w:rFonts w:asciiTheme="minorHAnsi" w:hAnsiTheme="minorHAnsi" w:cstheme="minorHAnsi"/>
          <w:sz w:val="22"/>
          <w:szCs w:val="22"/>
        </w:rPr>
        <w:t xml:space="preserve"> op</w:t>
      </w:r>
      <w:r w:rsidR="00423884">
        <w:rPr>
          <w:rFonts w:asciiTheme="minorHAnsi" w:hAnsiTheme="minorHAnsi" w:cstheme="minorHAnsi"/>
          <w:sz w:val="22"/>
          <w:szCs w:val="22"/>
        </w:rPr>
        <w:t xml:space="preserve"> </w:t>
      </w:r>
      <w:r w:rsidR="00423884" w:rsidRPr="00CB243C">
        <w:rPr>
          <w:rFonts w:asciiTheme="minorHAnsi" w:hAnsiTheme="minorHAnsi" w:cstheme="minorHAnsi"/>
          <w:sz w:val="22"/>
          <w:szCs w:val="22"/>
          <w:highlight w:val="yellow"/>
        </w:rPr>
        <w:t>[datum]</w:t>
      </w:r>
      <w:r w:rsidR="00423884">
        <w:rPr>
          <w:rFonts w:asciiTheme="minorHAnsi" w:hAnsiTheme="minorHAnsi" w:cstheme="minorHAnsi"/>
          <w:sz w:val="22"/>
          <w:szCs w:val="22"/>
        </w:rPr>
        <w:t xml:space="preserve"> van je of je wilt deelnemen aan de bijeenkomst</w:t>
      </w:r>
      <w:r w:rsidR="00142B95">
        <w:rPr>
          <w:rFonts w:asciiTheme="minorHAnsi" w:hAnsiTheme="minorHAnsi" w:cstheme="minorHAnsi"/>
          <w:sz w:val="22"/>
          <w:szCs w:val="22"/>
        </w:rPr>
        <w:t xml:space="preserve"> en of jouw eventuele partner meekomt</w:t>
      </w:r>
      <w:r>
        <w:rPr>
          <w:rFonts w:asciiTheme="minorHAnsi" w:hAnsiTheme="minorHAnsi" w:cstheme="minorHAnsi"/>
          <w:sz w:val="22"/>
          <w:szCs w:val="22"/>
        </w:rPr>
        <w:t>.</w:t>
      </w:r>
      <w:r w:rsidR="00F26F38">
        <w:rPr>
          <w:rFonts w:asciiTheme="minorHAnsi" w:hAnsiTheme="minorHAnsi" w:cstheme="minorHAnsi"/>
          <w:sz w:val="22"/>
          <w:szCs w:val="22"/>
        </w:rPr>
        <w:t xml:space="preserve"> Aanmelden kan via </w:t>
      </w:r>
      <w:r w:rsidR="00EA3043" w:rsidRPr="005E4E51">
        <w:rPr>
          <w:rFonts w:asciiTheme="minorHAnsi" w:hAnsiTheme="minorHAnsi" w:cstheme="minorHAnsi"/>
          <w:sz w:val="22"/>
          <w:szCs w:val="22"/>
          <w:highlight w:val="yellow"/>
        </w:rPr>
        <w:t>[e-mailadres].</w:t>
      </w:r>
    </w:p>
    <w:p w14:paraId="72EA896F" w14:textId="77777777" w:rsidR="00E5792C" w:rsidRDefault="00E5792C" w:rsidP="00321DEE">
      <w:pPr>
        <w:spacing w:after="0" w:line="240" w:lineRule="auto"/>
        <w:rPr>
          <w:rFonts w:asciiTheme="minorHAnsi" w:hAnsiTheme="minorHAnsi" w:cstheme="minorHAnsi"/>
          <w:sz w:val="22"/>
          <w:szCs w:val="22"/>
        </w:rPr>
      </w:pPr>
    </w:p>
    <w:p w14:paraId="2AA764AE" w14:textId="77777777" w:rsidR="00CD69C0" w:rsidRDefault="00E5792C" w:rsidP="00321DEE">
      <w:pPr>
        <w:spacing w:after="0" w:line="240" w:lineRule="auto"/>
        <w:rPr>
          <w:rFonts w:asciiTheme="minorHAnsi" w:hAnsiTheme="minorHAnsi" w:cstheme="minorHAnsi"/>
          <w:b/>
          <w:bCs/>
          <w:sz w:val="22"/>
          <w:szCs w:val="22"/>
        </w:rPr>
      </w:pPr>
      <w:r>
        <w:rPr>
          <w:rFonts w:asciiTheme="minorHAnsi" w:hAnsiTheme="minorHAnsi" w:cstheme="minorHAnsi"/>
          <w:sz w:val="22"/>
          <w:szCs w:val="22"/>
        </w:rPr>
        <w:t xml:space="preserve">Bij eventuele vragen of opmerkingen </w:t>
      </w:r>
      <w:r w:rsidR="00890D2F">
        <w:rPr>
          <w:rFonts w:asciiTheme="minorHAnsi" w:hAnsiTheme="minorHAnsi" w:cstheme="minorHAnsi"/>
          <w:sz w:val="22"/>
          <w:szCs w:val="22"/>
        </w:rPr>
        <w:t xml:space="preserve">over de bijeenkomst </w:t>
      </w:r>
      <w:r>
        <w:rPr>
          <w:rFonts w:asciiTheme="minorHAnsi" w:hAnsiTheme="minorHAnsi" w:cstheme="minorHAnsi"/>
          <w:sz w:val="22"/>
          <w:szCs w:val="22"/>
        </w:rPr>
        <w:t xml:space="preserve">kun je je wenden tot </w:t>
      </w:r>
      <w:r w:rsidRPr="004000FE">
        <w:rPr>
          <w:rFonts w:asciiTheme="minorHAnsi" w:hAnsiTheme="minorHAnsi" w:cstheme="minorHAnsi"/>
          <w:sz w:val="22"/>
          <w:szCs w:val="22"/>
          <w:highlight w:val="yellow"/>
        </w:rPr>
        <w:t>[naam]</w:t>
      </w:r>
      <w:r>
        <w:rPr>
          <w:rFonts w:asciiTheme="minorHAnsi" w:hAnsiTheme="minorHAnsi" w:cstheme="minorHAnsi"/>
          <w:sz w:val="22"/>
          <w:szCs w:val="22"/>
        </w:rPr>
        <w:t>.</w:t>
      </w:r>
      <w:r w:rsidR="00321DEE" w:rsidRPr="00321DEE">
        <w:rPr>
          <w:rFonts w:asciiTheme="minorHAnsi" w:hAnsiTheme="minorHAnsi" w:cstheme="minorHAnsi"/>
          <w:sz w:val="22"/>
          <w:szCs w:val="22"/>
        </w:rPr>
        <w:br/>
        <w:t>                            </w:t>
      </w:r>
      <w:r w:rsidR="00321DEE" w:rsidRPr="00321DEE">
        <w:rPr>
          <w:rFonts w:asciiTheme="minorHAnsi" w:hAnsiTheme="minorHAnsi" w:cstheme="minorHAnsi"/>
          <w:sz w:val="22"/>
          <w:szCs w:val="22"/>
        </w:rPr>
        <w:br/>
      </w:r>
    </w:p>
    <w:p w14:paraId="72CE3CB4" w14:textId="77777777" w:rsidR="00BA72B1" w:rsidRPr="00321DEE" w:rsidRDefault="00BA72B1" w:rsidP="00BA72B1">
      <w:pPr>
        <w:spacing w:after="0" w:line="240" w:lineRule="auto"/>
        <w:rPr>
          <w:rFonts w:asciiTheme="minorHAnsi" w:hAnsiTheme="minorHAnsi" w:cstheme="minorHAnsi"/>
          <w:sz w:val="22"/>
          <w:szCs w:val="22"/>
        </w:rPr>
      </w:pPr>
      <w:r w:rsidRPr="00321DEE">
        <w:rPr>
          <w:rFonts w:asciiTheme="minorHAnsi" w:hAnsiTheme="minorHAnsi" w:cstheme="minorHAnsi"/>
          <w:sz w:val="22"/>
          <w:szCs w:val="22"/>
        </w:rPr>
        <w:t xml:space="preserve">Met vriendelijke groet, </w:t>
      </w:r>
    </w:p>
    <w:p w14:paraId="6CFBA8E5" w14:textId="77777777" w:rsidR="00601921" w:rsidRPr="00321DEE" w:rsidRDefault="00601921" w:rsidP="00BA72B1">
      <w:pPr>
        <w:spacing w:after="0" w:line="240" w:lineRule="auto"/>
        <w:rPr>
          <w:rFonts w:asciiTheme="minorHAnsi" w:hAnsiTheme="minorHAnsi" w:cstheme="minorHAnsi"/>
          <w:sz w:val="22"/>
          <w:szCs w:val="22"/>
        </w:rPr>
      </w:pPr>
    </w:p>
    <w:p w14:paraId="31737D2B" w14:textId="57282219" w:rsidR="002D4C20" w:rsidRPr="00321DEE" w:rsidRDefault="00FD0456">
      <w:pPr>
        <w:rPr>
          <w:rFonts w:asciiTheme="minorHAnsi" w:hAnsiTheme="minorHAnsi" w:cstheme="minorHAnsi"/>
          <w:sz w:val="22"/>
          <w:szCs w:val="22"/>
        </w:rPr>
      </w:pPr>
      <w:r>
        <w:rPr>
          <w:rFonts w:asciiTheme="minorHAnsi" w:hAnsiTheme="minorHAnsi" w:cstheme="minorHAnsi"/>
          <w:sz w:val="22"/>
          <w:szCs w:val="22"/>
        </w:rPr>
        <w:br/>
      </w:r>
      <w:r w:rsidR="00003510">
        <w:rPr>
          <w:rFonts w:asciiTheme="minorHAnsi" w:hAnsiTheme="minorHAnsi" w:cstheme="minorHAnsi"/>
          <w:sz w:val="22"/>
          <w:szCs w:val="22"/>
        </w:rPr>
        <w:br/>
      </w:r>
      <w:r w:rsidR="00003510" w:rsidRPr="001824AF">
        <w:rPr>
          <w:rFonts w:asciiTheme="minorHAnsi" w:hAnsiTheme="minorHAnsi" w:cstheme="minorHAnsi"/>
          <w:sz w:val="22"/>
          <w:szCs w:val="22"/>
          <w:highlight w:val="yellow"/>
        </w:rPr>
        <w:t>[Naam]</w:t>
      </w:r>
    </w:p>
    <w:sectPr w:rsidR="002D4C20" w:rsidRPr="00321DEE" w:rsidSect="00AF33F7">
      <w:pgSz w:w="11906" w:h="16838" w:code="9"/>
      <w:pgMar w:top="1418" w:right="1418" w:bottom="1418" w:left="1418" w:header="709" w:footer="709" w:gutter="0"/>
      <w:paperSrc w:firs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E4D13"/>
    <w:multiLevelType w:val="hybridMultilevel"/>
    <w:tmpl w:val="31B68B4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0E13CC"/>
    <w:multiLevelType w:val="hybridMultilevel"/>
    <w:tmpl w:val="80D86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5B5BC7"/>
    <w:multiLevelType w:val="hybridMultilevel"/>
    <w:tmpl w:val="BB902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4B74E4"/>
    <w:multiLevelType w:val="hybridMultilevel"/>
    <w:tmpl w:val="C3A29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B7414D"/>
    <w:multiLevelType w:val="hybridMultilevel"/>
    <w:tmpl w:val="7A8A8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3845910">
    <w:abstractNumId w:val="4"/>
  </w:num>
  <w:num w:numId="2" w16cid:durableId="1662393017">
    <w:abstractNumId w:val="2"/>
  </w:num>
  <w:num w:numId="3" w16cid:durableId="2040160076">
    <w:abstractNumId w:val="0"/>
  </w:num>
  <w:num w:numId="4" w16cid:durableId="1325664883">
    <w:abstractNumId w:val="3"/>
  </w:num>
  <w:num w:numId="5" w16cid:durableId="1918202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B1"/>
    <w:rsid w:val="00003510"/>
    <w:rsid w:val="00025C36"/>
    <w:rsid w:val="0003689E"/>
    <w:rsid w:val="000725CC"/>
    <w:rsid w:val="000C5F9E"/>
    <w:rsid w:val="000F7DBC"/>
    <w:rsid w:val="00106C71"/>
    <w:rsid w:val="001272DF"/>
    <w:rsid w:val="00142B95"/>
    <w:rsid w:val="001824AF"/>
    <w:rsid w:val="001A5E76"/>
    <w:rsid w:val="001B7163"/>
    <w:rsid w:val="00217CFC"/>
    <w:rsid w:val="00230FEE"/>
    <w:rsid w:val="00282DE6"/>
    <w:rsid w:val="002D4C20"/>
    <w:rsid w:val="00321DEE"/>
    <w:rsid w:val="003440D4"/>
    <w:rsid w:val="0036673A"/>
    <w:rsid w:val="003F4FF1"/>
    <w:rsid w:val="004000FE"/>
    <w:rsid w:val="00423884"/>
    <w:rsid w:val="004D73F3"/>
    <w:rsid w:val="0050210D"/>
    <w:rsid w:val="00523867"/>
    <w:rsid w:val="00545442"/>
    <w:rsid w:val="00597A21"/>
    <w:rsid w:val="005C5B65"/>
    <w:rsid w:val="005E4E51"/>
    <w:rsid w:val="005E7176"/>
    <w:rsid w:val="00601921"/>
    <w:rsid w:val="00651BF6"/>
    <w:rsid w:val="00654C5A"/>
    <w:rsid w:val="006A21BF"/>
    <w:rsid w:val="006A7F41"/>
    <w:rsid w:val="006C08F9"/>
    <w:rsid w:val="006D758B"/>
    <w:rsid w:val="00721228"/>
    <w:rsid w:val="00736496"/>
    <w:rsid w:val="00776DEE"/>
    <w:rsid w:val="007B291B"/>
    <w:rsid w:val="007B54D5"/>
    <w:rsid w:val="007F7A8D"/>
    <w:rsid w:val="008154B2"/>
    <w:rsid w:val="00856064"/>
    <w:rsid w:val="00862B5D"/>
    <w:rsid w:val="00890D2F"/>
    <w:rsid w:val="008D0174"/>
    <w:rsid w:val="008E70C0"/>
    <w:rsid w:val="0095489C"/>
    <w:rsid w:val="009B18E8"/>
    <w:rsid w:val="009C05A9"/>
    <w:rsid w:val="009F5B29"/>
    <w:rsid w:val="00A13F03"/>
    <w:rsid w:val="00A215C5"/>
    <w:rsid w:val="00A95B41"/>
    <w:rsid w:val="00A97114"/>
    <w:rsid w:val="00AF33F7"/>
    <w:rsid w:val="00B1048F"/>
    <w:rsid w:val="00B7743D"/>
    <w:rsid w:val="00BA6D26"/>
    <w:rsid w:val="00BA72B1"/>
    <w:rsid w:val="00C028E5"/>
    <w:rsid w:val="00CB243C"/>
    <w:rsid w:val="00CC01CC"/>
    <w:rsid w:val="00CD69C0"/>
    <w:rsid w:val="00D06C10"/>
    <w:rsid w:val="00D12664"/>
    <w:rsid w:val="00D131CF"/>
    <w:rsid w:val="00D30F32"/>
    <w:rsid w:val="00D65EB8"/>
    <w:rsid w:val="00D83482"/>
    <w:rsid w:val="00D85923"/>
    <w:rsid w:val="00DB6088"/>
    <w:rsid w:val="00E5792C"/>
    <w:rsid w:val="00EA3043"/>
    <w:rsid w:val="00EA733D"/>
    <w:rsid w:val="00EB48A1"/>
    <w:rsid w:val="00EC360B"/>
    <w:rsid w:val="00EC3623"/>
    <w:rsid w:val="00ED5442"/>
    <w:rsid w:val="00F071B8"/>
    <w:rsid w:val="00F26F38"/>
    <w:rsid w:val="00F51AB5"/>
    <w:rsid w:val="00F60331"/>
    <w:rsid w:val="00FD0456"/>
    <w:rsid w:val="00FF1B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FB5C"/>
  <w15:chartTrackingRefBased/>
  <w15:docId w15:val="{05A95F86-B6A6-4051-BEF4-BC67F56B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72B1"/>
    <w:pPr>
      <w:spacing w:after="120" w:line="285" w:lineRule="auto"/>
    </w:pPr>
    <w:rPr>
      <w:rFonts w:ascii="Calibri" w:eastAsia="Times New Roman" w:hAnsi="Calibri" w:cs="Times New Roman"/>
      <w:color w:val="000000"/>
      <w:kern w:val="28"/>
      <w:sz w:val="20"/>
      <w:szCs w:val="20"/>
      <w:lang w:eastAsia="nl-NL"/>
      <w14:ligatures w14:val="standard"/>
      <w14:cntxtAlt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A72B1"/>
    <w:rPr>
      <w:color w:val="0563C1" w:themeColor="hyperlink"/>
      <w:u w:val="single"/>
    </w:rPr>
  </w:style>
  <w:style w:type="paragraph" w:styleId="Lijstalinea">
    <w:name w:val="List Paragraph"/>
    <w:basedOn w:val="Standaard"/>
    <w:uiPriority w:val="34"/>
    <w:qFormat/>
    <w:rsid w:val="00BA72B1"/>
    <w:pPr>
      <w:ind w:left="720"/>
      <w:contextualSpacing/>
    </w:pPr>
  </w:style>
  <w:style w:type="character" w:styleId="Vermelding">
    <w:name w:val="Mention"/>
    <w:basedOn w:val="Standaardalinea-lettertype"/>
    <w:uiPriority w:val="99"/>
    <w:semiHidden/>
    <w:unhideWhenUsed/>
    <w:rsid w:val="002D4C2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08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1672</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van Hooijdonk | SCAB Accountants &amp; Adviseurs BV</dc:creator>
  <cp:keywords/>
  <dc:description/>
  <cp:lastModifiedBy>Geraldine Schellens-Scholten | Scab Accountants &amp; Adviseurs BV</cp:lastModifiedBy>
  <cp:revision>2</cp:revision>
  <cp:lastPrinted>2019-06-13T13:31:00Z</cp:lastPrinted>
  <dcterms:created xsi:type="dcterms:W3CDTF">2025-12-11T07:18:00Z</dcterms:created>
  <dcterms:modified xsi:type="dcterms:W3CDTF">2025-12-11T07:18:00Z</dcterms:modified>
</cp:coreProperties>
</file>